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C1" w:rsidRDefault="00EB64C1">
      <w:r>
        <w:t>ONLINE LEARNING AGREEMENT INSTRUCTION – OUTGOING STUDENTS</w:t>
      </w:r>
      <w:r w:rsidR="0010454B">
        <w:t xml:space="preserve"> (SHORT-</w:t>
      </w:r>
      <w:bookmarkStart w:id="0" w:name="_GoBack"/>
      <w:bookmarkEnd w:id="0"/>
      <w:r w:rsidR="00C6606D">
        <w:t>TERM MOBILITY)</w:t>
      </w:r>
    </w:p>
    <w:p w:rsidR="00EB64C1" w:rsidRDefault="00EB64C1"/>
    <w:p w:rsidR="00EB64C1" w:rsidRDefault="00EB64C1">
      <w:proofErr w:type="spellStart"/>
      <w:r>
        <w:t>After</w:t>
      </w:r>
      <w:proofErr w:type="spellEnd"/>
      <w:r>
        <w:t xml:space="preserve"> the Erasmus+ Office </w:t>
      </w:r>
      <w:proofErr w:type="spellStart"/>
      <w:r>
        <w:t>assigns</w:t>
      </w:r>
      <w:proofErr w:type="spellEnd"/>
      <w:r>
        <w:t xml:space="preserve"> the </w:t>
      </w:r>
      <w:proofErr w:type="spellStart"/>
      <w:r>
        <w:t>mobility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usos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the </w:t>
      </w:r>
      <w:proofErr w:type="spellStart"/>
      <w:r>
        <w:t>template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 LA by the Program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start to </w:t>
      </w:r>
      <w:proofErr w:type="spellStart"/>
      <w:r>
        <w:t>fill</w:t>
      </w:r>
      <w:proofErr w:type="spellEnd"/>
      <w:r>
        <w:t xml:space="preserve"> in the Learning Agreement</w:t>
      </w:r>
    </w:p>
    <w:p w:rsidR="00EB64C1" w:rsidRDefault="00EB64C1"/>
    <w:p w:rsidR="00EB64C1" w:rsidRDefault="00EB64C1">
      <w:r>
        <w:t>STEP I – FILLING IN THE TABLE A AND B LEARNING AGREEMENT ONLINE</w:t>
      </w:r>
    </w:p>
    <w:p w:rsidR="00EB64C1" w:rsidRDefault="00EB64C1"/>
    <w:p w:rsidR="00EB64C1" w:rsidRDefault="00EB64C1" w:rsidP="00EB64C1">
      <w:pPr>
        <w:pStyle w:val="Akapitzlist"/>
        <w:numPr>
          <w:ilvl w:val="0"/>
          <w:numId w:val="1"/>
        </w:numPr>
      </w:pPr>
      <w:proofErr w:type="spellStart"/>
      <w:r>
        <w:t>Click</w:t>
      </w:r>
      <w:proofErr w:type="spellEnd"/>
      <w:r>
        <w:t xml:space="preserve"> on: STUDENT’S SECTION</w:t>
      </w:r>
    </w:p>
    <w:p w:rsidR="00E11C40" w:rsidRDefault="00E957A9">
      <w:r>
        <w:rPr>
          <w:noProof/>
          <w:lang w:eastAsia="pl-PL"/>
        </w:rPr>
        <w:drawing>
          <wp:inline distT="0" distB="0" distL="0" distR="0">
            <wp:extent cx="3124200" cy="2043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A9" w:rsidRDefault="00E957A9"/>
    <w:p w:rsidR="005650A9" w:rsidRDefault="005650A9" w:rsidP="005650A9">
      <w:pPr>
        <w:pStyle w:val="Akapitzlist"/>
        <w:numPr>
          <w:ilvl w:val="0"/>
          <w:numId w:val="1"/>
        </w:numPr>
      </w:pPr>
      <w:proofErr w:type="spellStart"/>
      <w:r>
        <w:t>Click</w:t>
      </w:r>
      <w:proofErr w:type="spellEnd"/>
      <w:r>
        <w:t xml:space="preserve"> on: Student Exchange</w:t>
      </w:r>
    </w:p>
    <w:p w:rsidR="00E957A9" w:rsidRDefault="00E957A9"/>
    <w:p w:rsidR="00E957A9" w:rsidRDefault="00E957A9">
      <w:r>
        <w:rPr>
          <w:noProof/>
          <w:lang w:eastAsia="pl-PL"/>
        </w:rPr>
        <w:drawing>
          <wp:inline distT="0" distB="0" distL="0" distR="0">
            <wp:extent cx="4371340" cy="2743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BC" w:rsidRDefault="009652BC"/>
    <w:p w:rsidR="009652BC" w:rsidRDefault="009652BC"/>
    <w:p w:rsidR="009652BC" w:rsidRDefault="009652BC"/>
    <w:p w:rsidR="00E957A9" w:rsidRDefault="005650A9" w:rsidP="005650A9">
      <w:pPr>
        <w:pStyle w:val="Akapitzlist"/>
        <w:numPr>
          <w:ilvl w:val="0"/>
          <w:numId w:val="1"/>
        </w:numPr>
      </w:pPr>
      <w:proofErr w:type="spellStart"/>
      <w:r>
        <w:lastRenderedPageBreak/>
        <w:t>Click</w:t>
      </w:r>
      <w:proofErr w:type="spellEnd"/>
      <w:r>
        <w:t xml:space="preserve"> on: </w:t>
      </w:r>
      <w:proofErr w:type="spellStart"/>
      <w:r>
        <w:t>mobilities</w:t>
      </w:r>
      <w:proofErr w:type="spellEnd"/>
    </w:p>
    <w:p w:rsidR="00E957A9" w:rsidRDefault="009652BC">
      <w:r>
        <w:rPr>
          <w:noProof/>
          <w:lang w:eastAsia="pl-PL"/>
        </w:rPr>
        <w:drawing>
          <wp:inline distT="0" distB="0" distL="0" distR="0">
            <wp:extent cx="4114800" cy="147066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C8" w:rsidRDefault="005650A9" w:rsidP="005650A9">
      <w:pPr>
        <w:pStyle w:val="Akapitzlist"/>
        <w:numPr>
          <w:ilvl w:val="0"/>
          <w:numId w:val="1"/>
        </w:numPr>
      </w:pPr>
      <w:proofErr w:type="spellStart"/>
      <w:r>
        <w:t>Click</w:t>
      </w:r>
      <w:proofErr w:type="spellEnd"/>
      <w:r>
        <w:t xml:space="preserve"> on: EWP LA</w:t>
      </w:r>
    </w:p>
    <w:p w:rsidR="009702C8" w:rsidRDefault="009702C8">
      <w:r>
        <w:rPr>
          <w:noProof/>
          <w:lang w:eastAsia="pl-PL"/>
        </w:rPr>
        <w:drawing>
          <wp:inline distT="0" distB="0" distL="0" distR="0">
            <wp:extent cx="5756275" cy="10947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09" w:rsidRDefault="00A41A09"/>
    <w:p w:rsidR="009702C8" w:rsidRDefault="009652BC">
      <w:r>
        <w:rPr>
          <w:noProof/>
          <w:lang w:eastAsia="pl-PL"/>
        </w:rPr>
        <w:drawing>
          <wp:inline distT="0" distB="0" distL="0" distR="0">
            <wp:extent cx="5760720" cy="259080"/>
            <wp:effectExtent l="0" t="0" r="0" b="762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09" w:rsidRDefault="00A41A09"/>
    <w:p w:rsidR="009702C8" w:rsidRDefault="009B1994" w:rsidP="005650A9">
      <w:pPr>
        <w:pStyle w:val="Akapitzlist"/>
        <w:numPr>
          <w:ilvl w:val="0"/>
          <w:numId w:val="1"/>
        </w:numPr>
      </w:pPr>
      <w:r>
        <w:t xml:space="preserve">Edit the </w:t>
      </w:r>
      <w:proofErr w:type="spellStart"/>
      <w:r>
        <w:t>visab</w:t>
      </w:r>
      <w:r w:rsidR="001634AA">
        <w:t>le</w:t>
      </w:r>
      <w:proofErr w:type="spellEnd"/>
      <w:r w:rsidR="001634AA">
        <w:t xml:space="preserve"> data, </w:t>
      </w:r>
      <w:proofErr w:type="spellStart"/>
      <w:r w:rsidR="001634AA">
        <w:t>if</w:t>
      </w:r>
      <w:proofErr w:type="spellEnd"/>
      <w:r w:rsidR="001634AA">
        <w:t xml:space="preserve"> </w:t>
      </w:r>
      <w:proofErr w:type="spellStart"/>
      <w:r w:rsidR="001634AA">
        <w:t>necessary</w:t>
      </w:r>
      <w:proofErr w:type="spellEnd"/>
      <w:r w:rsidR="001634AA">
        <w:t xml:space="preserve"> </w:t>
      </w:r>
      <w:proofErr w:type="spellStart"/>
      <w:r w:rsidR="001634AA">
        <w:t>e.g</w:t>
      </w:r>
      <w:proofErr w:type="spellEnd"/>
      <w:r w:rsidR="001634AA">
        <w:t xml:space="preserve">. </w:t>
      </w:r>
      <w:proofErr w:type="spellStart"/>
      <w:r w:rsidR="001634AA">
        <w:t>dates</w:t>
      </w:r>
      <w:proofErr w:type="spellEnd"/>
      <w:r>
        <w:t xml:space="preserve"> of the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coordina</w:t>
      </w:r>
      <w:r w:rsidR="001634AA">
        <w:t>tor</w:t>
      </w:r>
      <w:proofErr w:type="spellEnd"/>
      <w:r w:rsidR="001634AA">
        <w:t xml:space="preserve"> </w:t>
      </w:r>
      <w:proofErr w:type="spellStart"/>
      <w:r w:rsidR="001634AA">
        <w:t>details</w:t>
      </w:r>
      <w:proofErr w:type="spellEnd"/>
      <w:r w:rsidR="001634AA">
        <w:t>. T</w:t>
      </w:r>
      <w:r>
        <w:t xml:space="preserve">hen </w:t>
      </w:r>
      <w:proofErr w:type="spellStart"/>
      <w:r>
        <w:t>c</w:t>
      </w:r>
      <w:r w:rsidR="005650A9">
        <w:t>lick</w:t>
      </w:r>
      <w:proofErr w:type="spellEnd"/>
      <w:r w:rsidR="005650A9">
        <w:t xml:space="preserve"> on: </w:t>
      </w:r>
      <w:proofErr w:type="spellStart"/>
      <w:r w:rsidR="005650A9">
        <w:t>view</w:t>
      </w:r>
      <w:proofErr w:type="spellEnd"/>
      <w:r w:rsidR="005650A9">
        <w:t>/</w:t>
      </w:r>
      <w:proofErr w:type="spellStart"/>
      <w:r w:rsidR="005650A9">
        <w:t>edit</w:t>
      </w:r>
      <w:proofErr w:type="spellEnd"/>
      <w:r w:rsidR="005650A9">
        <w:t xml:space="preserve"> of the Learning Agreement</w:t>
      </w:r>
      <w:r w:rsidR="005B3299">
        <w:t xml:space="preserve"> (on the </w:t>
      </w:r>
      <w:proofErr w:type="spellStart"/>
      <w:r w:rsidR="005B3299">
        <w:t>bottom</w:t>
      </w:r>
      <w:proofErr w:type="spellEnd"/>
      <w:r w:rsidR="005B3299">
        <w:t xml:space="preserve"> of the </w:t>
      </w:r>
      <w:proofErr w:type="spellStart"/>
      <w:r w:rsidR="005B3299">
        <w:t>page</w:t>
      </w:r>
      <w:proofErr w:type="spellEnd"/>
      <w:r w:rsidR="005B3299">
        <w:t>):</w:t>
      </w:r>
    </w:p>
    <w:p w:rsidR="009702C8" w:rsidRDefault="009702C8">
      <w:r>
        <w:rPr>
          <w:noProof/>
          <w:lang w:eastAsia="pl-PL"/>
        </w:rPr>
        <w:drawing>
          <wp:inline distT="0" distB="0" distL="0" distR="0">
            <wp:extent cx="5756275" cy="124015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C9" w:rsidRDefault="00543BC9" w:rsidP="00543BC9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eastAsia="pl-PL"/>
        </w:rPr>
      </w:pPr>
      <w:r w:rsidRPr="00543BC9">
        <w:rPr>
          <w:rFonts w:eastAsia="Times New Roman" w:cstheme="minorHAnsi"/>
          <w:color w:val="0E101A"/>
          <w:lang w:eastAsia="pl-PL"/>
        </w:rPr>
        <w:t xml:space="preserve">From </w:t>
      </w:r>
      <w:proofErr w:type="spellStart"/>
      <w:r w:rsidRPr="00543BC9">
        <w:rPr>
          <w:rFonts w:eastAsia="Times New Roman" w:cstheme="minorHAnsi"/>
          <w:color w:val="0E101A"/>
          <w:lang w:eastAsia="pl-PL"/>
        </w:rPr>
        <w:t>now</w:t>
      </w:r>
      <w:proofErr w:type="spellEnd"/>
      <w:r w:rsidRPr="00543BC9">
        <w:rPr>
          <w:rFonts w:eastAsia="Times New Roman" w:cstheme="minorHAnsi"/>
          <w:color w:val="0E101A"/>
          <w:lang w:eastAsia="pl-PL"/>
        </w:rPr>
        <w:t xml:space="preserve"> on </w:t>
      </w:r>
      <w:proofErr w:type="spellStart"/>
      <w:r w:rsidRPr="00543BC9">
        <w:rPr>
          <w:rFonts w:eastAsia="Times New Roman" w:cstheme="minorHAnsi"/>
          <w:color w:val="0E101A"/>
          <w:lang w:eastAsia="pl-PL"/>
        </w:rPr>
        <w:t>you</w:t>
      </w:r>
      <w:proofErr w:type="spellEnd"/>
      <w:r w:rsidRPr="00543BC9">
        <w:rPr>
          <w:rFonts w:eastAsia="Times New Roman" w:cstheme="minorHAnsi"/>
          <w:color w:val="0E101A"/>
          <w:lang w:eastAsia="pl-PL"/>
        </w:rPr>
        <w:t xml:space="preserve"> </w:t>
      </w:r>
      <w:proofErr w:type="spellStart"/>
      <w:r w:rsidRPr="00543BC9">
        <w:rPr>
          <w:rFonts w:eastAsia="Times New Roman" w:cstheme="minorHAnsi"/>
          <w:color w:val="0E101A"/>
          <w:lang w:eastAsia="pl-PL"/>
        </w:rPr>
        <w:t>will</w:t>
      </w:r>
      <w:proofErr w:type="spellEnd"/>
      <w:r w:rsidRPr="00543BC9">
        <w:rPr>
          <w:rFonts w:eastAsia="Times New Roman" w:cstheme="minorHAnsi"/>
          <w:color w:val="0E101A"/>
          <w:lang w:eastAsia="pl-PL"/>
        </w:rPr>
        <w:t xml:space="preserve"> be </w:t>
      </w:r>
      <w:proofErr w:type="spellStart"/>
      <w:r w:rsidRPr="00543BC9">
        <w:rPr>
          <w:rFonts w:eastAsia="Times New Roman" w:cstheme="minorHAnsi"/>
          <w:color w:val="0E101A"/>
          <w:lang w:eastAsia="pl-PL"/>
        </w:rPr>
        <w:t>able</w:t>
      </w:r>
      <w:proofErr w:type="spellEnd"/>
      <w:r w:rsidRPr="00543BC9">
        <w:rPr>
          <w:rFonts w:eastAsia="Times New Roman" w:cstheme="minorHAnsi"/>
          <w:color w:val="0E101A"/>
          <w:lang w:eastAsia="pl-PL"/>
        </w:rPr>
        <w:t xml:space="preserve"> to </w:t>
      </w:r>
      <w:proofErr w:type="spellStart"/>
      <w:r w:rsidRPr="00543BC9">
        <w:rPr>
          <w:rFonts w:eastAsia="Times New Roman" w:cstheme="minorHAnsi"/>
          <w:color w:val="0E101A"/>
          <w:lang w:eastAsia="pl-PL"/>
        </w:rPr>
        <w:t>see</w:t>
      </w:r>
      <w:proofErr w:type="spellEnd"/>
      <w:r w:rsidRPr="00543BC9">
        <w:rPr>
          <w:rFonts w:eastAsia="Times New Roman" w:cstheme="minorHAnsi"/>
          <w:color w:val="0E101A"/>
          <w:lang w:eastAsia="pl-PL"/>
        </w:rPr>
        <w:t xml:space="preserve"> the </w:t>
      </w:r>
      <w:proofErr w:type="spellStart"/>
      <w:r w:rsidRPr="00543BC9">
        <w:rPr>
          <w:rFonts w:eastAsia="Times New Roman" w:cstheme="minorHAnsi"/>
          <w:color w:val="0E101A"/>
          <w:lang w:eastAsia="pl-PL"/>
        </w:rPr>
        <w:t>template</w:t>
      </w:r>
      <w:proofErr w:type="spellEnd"/>
      <w:r w:rsidRPr="00543BC9">
        <w:rPr>
          <w:rFonts w:eastAsia="Times New Roman" w:cstheme="minorHAnsi"/>
          <w:color w:val="0E101A"/>
          <w:lang w:eastAsia="pl-PL"/>
        </w:rPr>
        <w:t xml:space="preserve"> of the Learning Agree</w:t>
      </w:r>
      <w:r w:rsidR="008C7036">
        <w:rPr>
          <w:rFonts w:eastAsia="Times New Roman" w:cstheme="minorHAnsi"/>
          <w:color w:val="0E101A"/>
          <w:lang w:eastAsia="pl-PL"/>
        </w:rPr>
        <w:t xml:space="preserve">ment,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which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you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have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 to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fill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 in with the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components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 from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your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short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-term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mobility</w:t>
      </w:r>
      <w:proofErr w:type="spellEnd"/>
      <w:r w:rsidRPr="00543BC9">
        <w:rPr>
          <w:rFonts w:eastAsia="Times New Roman" w:cstheme="minorHAnsi"/>
          <w:color w:val="0E101A"/>
          <w:lang w:eastAsia="pl-PL"/>
        </w:rPr>
        <w:t xml:space="preserve">. </w:t>
      </w:r>
      <w:r w:rsidR="008C7036">
        <w:rPr>
          <w:rFonts w:eastAsia="Times New Roman" w:cstheme="minorHAnsi"/>
          <w:color w:val="0E101A"/>
          <w:lang w:eastAsia="pl-PL"/>
        </w:rPr>
        <w:t xml:space="preserve"> To insert the component 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click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 on: „</w:t>
      </w:r>
      <w:proofErr w:type="spellStart"/>
      <w:r w:rsidR="008C7036">
        <w:rPr>
          <w:rFonts w:eastAsia="Times New Roman" w:cstheme="minorHAnsi"/>
          <w:color w:val="0E101A"/>
          <w:lang w:eastAsia="pl-PL"/>
        </w:rPr>
        <w:t>Add</w:t>
      </w:r>
      <w:proofErr w:type="spellEnd"/>
      <w:r w:rsidR="008C7036">
        <w:rPr>
          <w:rFonts w:eastAsia="Times New Roman" w:cstheme="minorHAnsi"/>
          <w:color w:val="0E101A"/>
          <w:lang w:eastAsia="pl-PL"/>
        </w:rPr>
        <w:t xml:space="preserve"> a component”</w:t>
      </w:r>
    </w:p>
    <w:p w:rsidR="008C7036" w:rsidRDefault="008C7036" w:rsidP="008C7036">
      <w:pPr>
        <w:pStyle w:val="Akapitzlist"/>
        <w:spacing w:after="0" w:line="240" w:lineRule="auto"/>
        <w:rPr>
          <w:rFonts w:eastAsia="Times New Roman" w:cstheme="minorHAnsi"/>
          <w:color w:val="0E101A"/>
          <w:lang w:eastAsia="pl-PL"/>
        </w:rPr>
      </w:pPr>
    </w:p>
    <w:p w:rsidR="008C7036" w:rsidRPr="008C7036" w:rsidRDefault="008C7036" w:rsidP="008C7036">
      <w:pPr>
        <w:spacing w:after="0" w:line="240" w:lineRule="auto"/>
        <w:rPr>
          <w:rFonts w:eastAsia="Times New Roman" w:cstheme="minorHAnsi"/>
          <w:color w:val="0E101A"/>
          <w:lang w:eastAsia="pl-PL"/>
        </w:rPr>
      </w:pPr>
      <w:r>
        <w:rPr>
          <w:rFonts w:eastAsia="Times New Roman" w:cstheme="minorHAnsi"/>
          <w:noProof/>
          <w:color w:val="0E101A"/>
          <w:lang w:eastAsia="pl-PL"/>
        </w:rPr>
        <w:drawing>
          <wp:inline distT="0" distB="0" distL="0" distR="0">
            <wp:extent cx="5760720" cy="17297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9BF" w:rsidRDefault="00D779BF"/>
    <w:p w:rsidR="000171FC" w:rsidRDefault="008C7036" w:rsidP="00B30B98">
      <w:pPr>
        <w:pStyle w:val="Akapitzlist"/>
        <w:numPr>
          <w:ilvl w:val="0"/>
          <w:numId w:val="1"/>
        </w:numPr>
      </w:pPr>
      <w:r>
        <w:lastRenderedPageBreak/>
        <w:t xml:space="preserve">Insert 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phisical</w:t>
      </w:r>
      <w:proofErr w:type="spellEnd"/>
      <w:r>
        <w:t xml:space="preserve"> and </w:t>
      </w:r>
      <w:proofErr w:type="spellStart"/>
      <w:r w:rsidRPr="008C7036">
        <w:rPr>
          <w:u w:val="single"/>
        </w:rPr>
        <w:t>virtual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and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:rsidR="000171FC" w:rsidRDefault="008C7036">
      <w:r>
        <w:rPr>
          <w:noProof/>
          <w:lang w:eastAsia="pl-PL"/>
        </w:rPr>
        <w:drawing>
          <wp:inline distT="0" distB="0" distL="0" distR="0">
            <wp:extent cx="5760720" cy="1882140"/>
            <wp:effectExtent l="0" t="0" r="0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FC" w:rsidRDefault="00B30B98" w:rsidP="00B30B98">
      <w:pPr>
        <w:pStyle w:val="Akapitzlist"/>
        <w:numPr>
          <w:ilvl w:val="0"/>
          <w:numId w:val="1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 w:rsidR="008C7036">
        <w:t>all</w:t>
      </w:r>
      <w:proofErr w:type="spellEnd"/>
      <w:r w:rsidR="008C7036">
        <w:t xml:space="preserve"> the </w:t>
      </w:r>
      <w:proofErr w:type="spellStart"/>
      <w:r w:rsidR="008C7036">
        <w:t>components</w:t>
      </w:r>
      <w:proofErr w:type="spellEnd"/>
      <w:r w:rsidR="008C7036">
        <w:t xml:space="preserve"> </w:t>
      </w:r>
      <w:proofErr w:type="spellStart"/>
      <w:r w:rsidR="008C7036">
        <w:t>click</w:t>
      </w:r>
      <w:proofErr w:type="spellEnd"/>
      <w:r w:rsidR="008C7036">
        <w:t xml:space="preserve"> on „</w:t>
      </w:r>
      <w:proofErr w:type="spellStart"/>
      <w:r w:rsidR="008C7036">
        <w:t>Approve</w:t>
      </w:r>
      <w:proofErr w:type="spellEnd"/>
      <w:r w:rsidR="008C7036">
        <w:t>”:</w:t>
      </w:r>
    </w:p>
    <w:p w:rsidR="008C7036" w:rsidRDefault="008C7036" w:rsidP="008C7036">
      <w:pPr>
        <w:pStyle w:val="Akapitzlist"/>
      </w:pPr>
    </w:p>
    <w:p w:rsidR="008C7036" w:rsidRDefault="008C7036" w:rsidP="008C7036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2240280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98" w:rsidRDefault="00B30B98"/>
    <w:p w:rsidR="008C7036" w:rsidRDefault="00B30B98">
      <w:r>
        <w:t xml:space="preserve">Right </w:t>
      </w:r>
      <w:proofErr w:type="spellStart"/>
      <w:r>
        <w:t>now</w:t>
      </w:r>
      <w:proofErr w:type="spellEnd"/>
      <w:r>
        <w:t xml:space="preserve"> the OLA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send</w:t>
      </w:r>
      <w:proofErr w:type="spellEnd"/>
      <w:r>
        <w:t xml:space="preserve"> for the </w:t>
      </w:r>
      <w:proofErr w:type="spellStart"/>
      <w:r>
        <w:t>acceptance</w:t>
      </w:r>
      <w:proofErr w:type="spellEnd"/>
      <w:r>
        <w:t xml:space="preserve"> of the 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UO.</w:t>
      </w:r>
      <w:r w:rsidR="008C7036">
        <w:t xml:space="preserve"> </w:t>
      </w:r>
      <w:proofErr w:type="spellStart"/>
      <w:r w:rsidR="008C7036">
        <w:t>Please</w:t>
      </w:r>
      <w:proofErr w:type="spellEnd"/>
      <w:r w:rsidR="008C7036">
        <w:t xml:space="preserve"> </w:t>
      </w:r>
      <w:proofErr w:type="spellStart"/>
      <w:r w:rsidR="008C7036">
        <w:t>contact</w:t>
      </w:r>
      <w:proofErr w:type="spellEnd"/>
      <w:r w:rsidR="008C7036">
        <w:t xml:space="preserve"> </w:t>
      </w:r>
      <w:proofErr w:type="spellStart"/>
      <w:r w:rsidR="008C7036">
        <w:t>your</w:t>
      </w:r>
      <w:proofErr w:type="spellEnd"/>
      <w:r w:rsidR="008C7036">
        <w:t xml:space="preserve"> Program </w:t>
      </w:r>
      <w:proofErr w:type="spellStart"/>
      <w:r w:rsidR="008C7036">
        <w:t>Coordinator</w:t>
      </w:r>
      <w:proofErr w:type="spellEnd"/>
      <w:r w:rsidR="008C7036">
        <w:t xml:space="preserve"> and </w:t>
      </w:r>
      <w:proofErr w:type="spellStart"/>
      <w:r w:rsidR="008C7036">
        <w:t>inform</w:t>
      </w:r>
      <w:proofErr w:type="spellEnd"/>
      <w:r w:rsidR="008C7036">
        <w:t xml:space="preserve"> </w:t>
      </w:r>
      <w:proofErr w:type="spellStart"/>
      <w:r w:rsidR="008C7036">
        <w:t>him</w:t>
      </w:r>
      <w:proofErr w:type="spellEnd"/>
      <w:r w:rsidR="008C7036">
        <w:t>/</w:t>
      </w:r>
      <w:proofErr w:type="spellStart"/>
      <w:r w:rsidR="008C7036">
        <w:t>her</w:t>
      </w:r>
      <w:proofErr w:type="spellEnd"/>
      <w:r w:rsidR="008C7036">
        <w:t xml:space="preserve"> </w:t>
      </w:r>
      <w:proofErr w:type="spellStart"/>
      <w:r w:rsidR="008C7036">
        <w:t>that</w:t>
      </w:r>
      <w:proofErr w:type="spellEnd"/>
      <w:r w:rsidR="008C7036">
        <w:t xml:space="preserve"> </w:t>
      </w:r>
      <w:proofErr w:type="spellStart"/>
      <w:r w:rsidR="008C7036">
        <w:t>you</w:t>
      </w:r>
      <w:proofErr w:type="spellEnd"/>
      <w:r w:rsidR="008C7036">
        <w:t xml:space="preserve"> </w:t>
      </w:r>
      <w:proofErr w:type="spellStart"/>
      <w:r w:rsidR="008C7036">
        <w:t>prepared</w:t>
      </w:r>
      <w:proofErr w:type="spellEnd"/>
      <w:r w:rsidR="008C7036">
        <w:t xml:space="preserve"> the LA and </w:t>
      </w:r>
      <w:proofErr w:type="spellStart"/>
      <w:r w:rsidR="008C7036">
        <w:t>ask</w:t>
      </w:r>
      <w:proofErr w:type="spellEnd"/>
      <w:r w:rsidR="008C7036">
        <w:t xml:space="preserve"> fot </w:t>
      </w:r>
      <w:proofErr w:type="spellStart"/>
      <w:r w:rsidR="008C7036">
        <w:t>their</w:t>
      </w:r>
      <w:proofErr w:type="spellEnd"/>
      <w:r w:rsidR="008C7036">
        <w:t xml:space="preserve"> </w:t>
      </w:r>
      <w:proofErr w:type="spellStart"/>
      <w:r w:rsidR="008C7036">
        <w:t>acceptance</w:t>
      </w:r>
      <w:proofErr w:type="spellEnd"/>
      <w:r w:rsidR="008C7036">
        <w:t>.</w:t>
      </w:r>
    </w:p>
    <w:p w:rsidR="00B30B98" w:rsidRPr="008C7036" w:rsidRDefault="00B30B98">
      <w:proofErr w:type="spellStart"/>
      <w:r>
        <w:t>After</w:t>
      </w:r>
      <w:proofErr w:type="spellEnd"/>
      <w:r>
        <w:t xml:space="preserve"> the 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approves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LA,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for the </w:t>
      </w:r>
      <w:proofErr w:type="spellStart"/>
      <w:r>
        <w:t>acceptance</w:t>
      </w:r>
      <w:proofErr w:type="spellEnd"/>
      <w:r>
        <w:t xml:space="preserve"> of the Partner University. </w:t>
      </w:r>
      <w:proofErr w:type="spellStart"/>
      <w:r>
        <w:t>After</w:t>
      </w:r>
      <w:proofErr w:type="spellEnd"/>
      <w:r>
        <w:t xml:space="preserve"> the Partners University </w:t>
      </w:r>
      <w:proofErr w:type="spellStart"/>
      <w:r>
        <w:t>accepts</w:t>
      </w:r>
      <w:proofErr w:type="spellEnd"/>
      <w:r>
        <w:t xml:space="preserve"> LA, the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>.</w:t>
      </w:r>
    </w:p>
    <w:p w:rsidR="00B30B98" w:rsidRPr="00B30B98" w:rsidRDefault="00B30B98">
      <w:pPr>
        <w:rPr>
          <w:i/>
        </w:rPr>
      </w:pPr>
      <w:r w:rsidRPr="00B30B98">
        <w:rPr>
          <w:i/>
        </w:rPr>
        <w:t xml:space="preserve">(In </w:t>
      </w:r>
      <w:proofErr w:type="spellStart"/>
      <w:r w:rsidRPr="00B30B98">
        <w:rPr>
          <w:i/>
        </w:rPr>
        <w:t>case</w:t>
      </w:r>
      <w:proofErr w:type="spellEnd"/>
      <w:r w:rsidRPr="00B30B98">
        <w:rPr>
          <w:i/>
        </w:rPr>
        <w:t xml:space="preserve"> of </w:t>
      </w:r>
      <w:proofErr w:type="spellStart"/>
      <w:r w:rsidRPr="00B30B98">
        <w:rPr>
          <w:i/>
        </w:rPr>
        <w:t>adding</w:t>
      </w:r>
      <w:proofErr w:type="spellEnd"/>
      <w:r w:rsidRPr="00B30B98">
        <w:rPr>
          <w:i/>
        </w:rPr>
        <w:t xml:space="preserve"> </w:t>
      </w:r>
      <w:proofErr w:type="spellStart"/>
      <w:r w:rsidRPr="00B30B98">
        <w:rPr>
          <w:i/>
        </w:rPr>
        <w:t>any</w:t>
      </w:r>
      <w:proofErr w:type="spellEnd"/>
      <w:r w:rsidRPr="00B30B98">
        <w:rPr>
          <w:i/>
        </w:rPr>
        <w:t xml:space="preserve"> </w:t>
      </w:r>
      <w:proofErr w:type="spellStart"/>
      <w:r w:rsidRPr="00B30B98">
        <w:rPr>
          <w:i/>
        </w:rPr>
        <w:t>changes</w:t>
      </w:r>
      <w:proofErr w:type="spellEnd"/>
      <w:r w:rsidRPr="00B30B98">
        <w:rPr>
          <w:i/>
        </w:rPr>
        <w:t xml:space="preserve"> in the LA by the Program </w:t>
      </w:r>
      <w:proofErr w:type="spellStart"/>
      <w:r w:rsidRPr="00B30B98">
        <w:rPr>
          <w:i/>
        </w:rPr>
        <w:t>Coordinator</w:t>
      </w:r>
      <w:proofErr w:type="spellEnd"/>
      <w:r w:rsidRPr="00B30B98">
        <w:rPr>
          <w:i/>
        </w:rPr>
        <w:t xml:space="preserve"> the LA </w:t>
      </w:r>
      <w:proofErr w:type="spellStart"/>
      <w:r w:rsidRPr="00B30B98">
        <w:rPr>
          <w:i/>
        </w:rPr>
        <w:t>will</w:t>
      </w:r>
      <w:proofErr w:type="spellEnd"/>
      <w:r w:rsidRPr="00B30B98">
        <w:rPr>
          <w:i/>
        </w:rPr>
        <w:t xml:space="preserve"> </w:t>
      </w:r>
      <w:proofErr w:type="spellStart"/>
      <w:r w:rsidRPr="00B30B98">
        <w:rPr>
          <w:i/>
        </w:rPr>
        <w:t>co</w:t>
      </w:r>
      <w:r w:rsidR="00F808A3">
        <w:rPr>
          <w:i/>
        </w:rPr>
        <w:t>me</w:t>
      </w:r>
      <w:proofErr w:type="spellEnd"/>
      <w:r w:rsidR="00F808A3">
        <w:rPr>
          <w:i/>
        </w:rPr>
        <w:t xml:space="preserve"> </w:t>
      </w:r>
      <w:proofErr w:type="spellStart"/>
      <w:r w:rsidR="00F808A3">
        <w:rPr>
          <w:i/>
        </w:rPr>
        <w:t>back</w:t>
      </w:r>
      <w:proofErr w:type="spellEnd"/>
      <w:r w:rsidR="00F808A3">
        <w:rPr>
          <w:i/>
        </w:rPr>
        <w:t xml:space="preserve"> to </w:t>
      </w:r>
      <w:proofErr w:type="spellStart"/>
      <w:r w:rsidR="00F808A3">
        <w:rPr>
          <w:i/>
        </w:rPr>
        <w:t>you</w:t>
      </w:r>
      <w:proofErr w:type="spellEnd"/>
      <w:r w:rsidR="00F808A3">
        <w:rPr>
          <w:i/>
        </w:rPr>
        <w:t xml:space="preserve"> for the </w:t>
      </w:r>
      <w:proofErr w:type="spellStart"/>
      <w:r w:rsidR="00F808A3">
        <w:rPr>
          <w:i/>
        </w:rPr>
        <w:t>approval</w:t>
      </w:r>
      <w:proofErr w:type="spellEnd"/>
      <w:r w:rsidR="00F808A3">
        <w:rPr>
          <w:i/>
        </w:rPr>
        <w:t xml:space="preserve"> </w:t>
      </w:r>
      <w:proofErr w:type="spellStart"/>
      <w:r w:rsidR="00F808A3">
        <w:rPr>
          <w:i/>
        </w:rPr>
        <w:t>again</w:t>
      </w:r>
      <w:proofErr w:type="spellEnd"/>
      <w:r w:rsidR="00F808A3">
        <w:rPr>
          <w:i/>
        </w:rPr>
        <w:t>).</w:t>
      </w:r>
    </w:p>
    <w:sectPr w:rsidR="00B30B98" w:rsidRPr="00B3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492"/>
    <w:multiLevelType w:val="hybridMultilevel"/>
    <w:tmpl w:val="EB32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2E62"/>
    <w:multiLevelType w:val="hybridMultilevel"/>
    <w:tmpl w:val="EB32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7DD5"/>
    <w:multiLevelType w:val="multilevel"/>
    <w:tmpl w:val="6228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926B0"/>
    <w:multiLevelType w:val="hybridMultilevel"/>
    <w:tmpl w:val="EB32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950BA"/>
    <w:multiLevelType w:val="multilevel"/>
    <w:tmpl w:val="645A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A9"/>
    <w:rsid w:val="00003EF3"/>
    <w:rsid w:val="000171FC"/>
    <w:rsid w:val="0010454B"/>
    <w:rsid w:val="001634AA"/>
    <w:rsid w:val="001E38C8"/>
    <w:rsid w:val="00543BC9"/>
    <w:rsid w:val="005650A9"/>
    <w:rsid w:val="005B3299"/>
    <w:rsid w:val="008C7036"/>
    <w:rsid w:val="009652BC"/>
    <w:rsid w:val="009702C8"/>
    <w:rsid w:val="009B1994"/>
    <w:rsid w:val="00A41A09"/>
    <w:rsid w:val="00AF07ED"/>
    <w:rsid w:val="00B30B98"/>
    <w:rsid w:val="00C6606D"/>
    <w:rsid w:val="00D779BF"/>
    <w:rsid w:val="00E11C40"/>
    <w:rsid w:val="00E957A9"/>
    <w:rsid w:val="00EB64C1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47B4"/>
  <w15:chartTrackingRefBased/>
  <w15:docId w15:val="{E75E689C-5F4E-402A-8B80-211265E3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4C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4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Gogol</dc:creator>
  <cp:keywords/>
  <dc:description/>
  <cp:lastModifiedBy>Daria Gogol</cp:lastModifiedBy>
  <cp:revision>6</cp:revision>
  <dcterms:created xsi:type="dcterms:W3CDTF">2023-11-16T10:03:00Z</dcterms:created>
  <dcterms:modified xsi:type="dcterms:W3CDTF">2023-11-16T10:16:00Z</dcterms:modified>
</cp:coreProperties>
</file>